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7239EC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Космический д</w:t>
            </w:r>
            <w:r w:rsidR="00C402CE">
              <w:rPr>
                <w:b/>
                <w:bCs/>
                <w:sz w:val="22"/>
                <w:szCs w:val="22"/>
              </w:rPr>
              <w:t>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7239EC">
              <w:rPr>
                <w:b/>
                <w:bCs/>
                <w:sz w:val="22"/>
                <w:szCs w:val="22"/>
              </w:rPr>
              <w:t>5.38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06879" cy="1280160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47" cy="127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4933" w:rsidP="007239E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239E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239EC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190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7239E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190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BC2F6D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20мм</w:t>
            </w:r>
            <w:proofErr w:type="gramStart"/>
            <w:r w:rsidRPr="00CB224C">
              <w:rPr>
                <w:sz w:val="22"/>
                <w:szCs w:val="22"/>
              </w:rPr>
              <w:t>,Г</w:t>
            </w:r>
            <w:proofErr w:type="gramEnd"/>
            <w:r w:rsidRPr="00CB224C">
              <w:rPr>
                <w:sz w:val="22"/>
                <w:szCs w:val="22"/>
              </w:rPr>
              <w:t>ОСТ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32843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CB224C">
              <w:rPr>
                <w:color w:val="000000"/>
                <w:sz w:val="22"/>
                <w:szCs w:val="22"/>
              </w:rPr>
              <w:t>с</w:t>
            </w:r>
            <w:r w:rsidRPr="00CB224C">
              <w:rPr>
                <w:color w:val="000000"/>
                <w:sz w:val="22"/>
                <w:szCs w:val="22"/>
              </w:rPr>
              <w:t>товой стали толщиной не менее 4</w:t>
            </w:r>
            <w:r w:rsidR="007239EC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7239EC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7239EC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9E560B" w:rsidRPr="00CB224C">
              <w:rPr>
                <w:color w:val="000000"/>
                <w:sz w:val="22"/>
                <w:szCs w:val="22"/>
              </w:rPr>
              <w:t>фла</w:t>
            </w:r>
            <w:r w:rsidR="009E560B" w:rsidRPr="00CB224C">
              <w:rPr>
                <w:color w:val="000000"/>
                <w:sz w:val="22"/>
                <w:szCs w:val="22"/>
              </w:rPr>
              <w:t>н</w:t>
            </w:r>
            <w:r w:rsidR="009E560B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7239EC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65E64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9E560B">
              <w:rPr>
                <w:sz w:val="22"/>
                <w:szCs w:val="22"/>
              </w:rPr>
              <w:t>ла</w:t>
            </w:r>
            <w:r w:rsidR="009E560B" w:rsidRPr="00CB224C">
              <w:rPr>
                <w:sz w:val="22"/>
                <w:szCs w:val="22"/>
              </w:rPr>
              <w:t>мин</w:t>
            </w:r>
            <w:r w:rsidR="009E560B" w:rsidRPr="00CB224C">
              <w:rPr>
                <w:sz w:val="22"/>
                <w:szCs w:val="22"/>
              </w:rPr>
              <w:t>и</w:t>
            </w:r>
            <w:r w:rsidR="009E560B">
              <w:rPr>
                <w:sz w:val="22"/>
                <w:szCs w:val="22"/>
              </w:rPr>
              <w:t>рован</w:t>
            </w:r>
            <w:r w:rsidR="009E560B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>ез прямой одинарный глухой шип, крепление нигелем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7239EC">
            <w:r>
              <w:rPr>
                <w:color w:val="000000"/>
              </w:rPr>
              <w:t xml:space="preserve">В кол-ве 1 шт. </w:t>
            </w:r>
            <w:r w:rsidR="007239EC">
              <w:rPr>
                <w:color w:val="000000"/>
              </w:rPr>
              <w:t xml:space="preserve">Навес крыши должен быть </w:t>
            </w: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 из фанеры тол</w:t>
            </w:r>
            <w:r w:rsidR="009E560B">
              <w:rPr>
                <w:color w:val="000000"/>
              </w:rPr>
              <w:t>щиной не менее 24 мм</w:t>
            </w:r>
            <w:r w:rsidR="007239EC">
              <w:rPr>
                <w:color w:val="000000"/>
              </w:rPr>
              <w:t xml:space="preserve"> и иметь круглый вырез под пластиковый иллюминатор. На крыше расположены декоративные элементы в в</w:t>
            </w:r>
            <w:r w:rsidR="007239EC">
              <w:rPr>
                <w:color w:val="000000"/>
              </w:rPr>
              <w:t>и</w:t>
            </w:r>
            <w:r w:rsidR="007239EC">
              <w:rPr>
                <w:color w:val="000000"/>
              </w:rPr>
              <w:t xml:space="preserve">де радара и антенны, </w:t>
            </w:r>
            <w:r w:rsidR="007239EC" w:rsidRPr="007239EC">
              <w:rPr>
                <w:color w:val="000000"/>
              </w:rPr>
              <w:t>выполненные</w:t>
            </w:r>
            <w:r w:rsidR="007239EC">
              <w:rPr>
                <w:color w:val="000000"/>
              </w:rPr>
              <w:t xml:space="preserve"> из влагосто</w:t>
            </w:r>
            <w:r w:rsidR="007239EC">
              <w:rPr>
                <w:color w:val="000000"/>
              </w:rPr>
              <w:t>й</w:t>
            </w:r>
            <w:r w:rsidR="007239EC">
              <w:rPr>
                <w:color w:val="000000"/>
              </w:rPr>
              <w:lastRenderedPageBreak/>
              <w:t>кой фанеры толщиной не менее 24 мм.</w:t>
            </w:r>
            <w:r w:rsidR="009E560B">
              <w:rPr>
                <w:color w:val="000000"/>
              </w:rPr>
              <w:t xml:space="preserve"> </w:t>
            </w:r>
            <w:r w:rsidR="007239EC">
              <w:rPr>
                <w:color w:val="000000"/>
              </w:rPr>
              <w:t>Антенна имеет художественную роспись. Фасады крыши должны быть выполнены из фанеры толщиной не менее 24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7239EC">
              <w:rPr>
                <w:color w:val="000000"/>
              </w:rPr>
              <w:t xml:space="preserve"> с иллюминаторами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7239E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7239EC">
              <w:rPr>
                <w:color w:val="000000"/>
              </w:rPr>
              <w:t>7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</w:t>
            </w:r>
            <w:r w:rsidR="007239E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="007239EC">
              <w:rPr>
                <w:color w:val="000000"/>
              </w:rPr>
              <w:t xml:space="preserve"> и должно иметь круглый вырез под пластиковый иллюминатор.</w:t>
            </w:r>
          </w:p>
        </w:tc>
      </w:tr>
      <w:tr w:rsidR="007239E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C" w:rsidRPr="00E91D54" w:rsidRDefault="007239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EC" w:rsidRPr="00E91D54" w:rsidRDefault="007239E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EC" w:rsidRPr="00E91D54" w:rsidRDefault="007239E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9EC" w:rsidRPr="00E91D54" w:rsidRDefault="007239E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C" w:rsidRDefault="007239EC" w:rsidP="007239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входом</w:t>
            </w:r>
          </w:p>
          <w:p w:rsidR="007239EC" w:rsidRDefault="007239EC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EC" w:rsidRPr="00C214F5" w:rsidRDefault="007239EC" w:rsidP="007239E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24. Должно иметь арочный вырез-вход с декоративными арочными накладками.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67671" w:rsidP="00C67671">
            <w:pPr>
              <w:snapToGrid w:val="0"/>
              <w:rPr>
                <w:bCs/>
              </w:rPr>
            </w:pPr>
            <w:r>
              <w:rPr>
                <w:bCs/>
              </w:rPr>
              <w:t>Боковые вставки ограждения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67671" w:rsidP="00C67671">
            <w:pPr>
              <w:snapToGrid w:val="0"/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8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24.</w:t>
            </w:r>
          </w:p>
        </w:tc>
      </w:tr>
      <w:tr w:rsidR="00670E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82" w:rsidRPr="00E91D54" w:rsidRDefault="00670E8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E82" w:rsidRPr="00E91D54" w:rsidRDefault="00670E8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E82" w:rsidRPr="00E91D54" w:rsidRDefault="00670E8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E82" w:rsidRPr="00E91D54" w:rsidRDefault="00670E8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82" w:rsidRPr="00E91D54" w:rsidRDefault="00670E82" w:rsidP="00670E82">
            <w:pPr>
              <w:snapToGrid w:val="0"/>
              <w:rPr>
                <w:bCs/>
              </w:rPr>
            </w:pPr>
            <w:r>
              <w:rPr>
                <w:bCs/>
              </w:rPr>
              <w:t>Фанерная имитация ножек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82" w:rsidRPr="00E91D54" w:rsidRDefault="00670E82" w:rsidP="00670E82">
            <w:pPr>
              <w:snapToGrid w:val="0"/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24.</w:t>
            </w:r>
          </w:p>
        </w:tc>
      </w:tr>
      <w:tr w:rsidR="00C6767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C67671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C67671">
            <w:pPr>
              <w:snapToGrid w:val="0"/>
            </w:pPr>
            <w:r>
              <w:t>В кол-ве 1 комплекта</w:t>
            </w:r>
            <w:proofErr w:type="gramStart"/>
            <w:r w:rsidRPr="0032082A">
              <w:t>.</w:t>
            </w:r>
            <w:proofErr w:type="gramEnd"/>
            <w:r>
              <w:t xml:space="preserve"> </w:t>
            </w:r>
            <w:proofErr w:type="gramStart"/>
            <w:r w:rsidRPr="0032082A">
              <w:t>д</w:t>
            </w:r>
            <w:proofErr w:type="gramEnd"/>
            <w:r w:rsidRPr="0032082A">
              <w:t>олжны состоять из двух п</w:t>
            </w:r>
            <w:r w:rsidRPr="0032082A">
              <w:t>е</w:t>
            </w:r>
            <w:r w:rsidRPr="0032082A">
              <w:t>рекладин двух крепежных накладок из ламинир</w:t>
            </w:r>
            <w:r w:rsidRPr="0032082A">
              <w:t>о</w:t>
            </w:r>
            <w:r w:rsidRPr="0032082A">
              <w:t>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  <w:r>
              <w:t>.</w:t>
            </w:r>
          </w:p>
        </w:tc>
      </w:tr>
      <w:tr w:rsidR="00BD4BD4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Default="00BD4BD4" w:rsidP="00BD4B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Default="00BD4BD4" w:rsidP="00BD4BD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</w:p>
        </w:tc>
      </w:tr>
      <w:tr w:rsidR="00BD4BD4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Pr="00E91D54" w:rsidRDefault="00BD4BD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Default="00BD4BD4" w:rsidP="00A664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  <w:r>
              <w:rPr>
                <w:color w:val="000000"/>
              </w:rPr>
              <w:t>-ножки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D4" w:rsidRDefault="00BD4BD4" w:rsidP="00BD4BD4">
            <w:pPr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32082A">
              <w:rPr>
                <w:color w:val="000000"/>
              </w:rPr>
              <w:t xml:space="preserve"> шт. должна быть выполнена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 xml:space="preserve">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32082A">
              <w:rPr>
                <w:color w:val="000000"/>
              </w:rPr>
              <w:t>мм и то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щиной стенки 3.5мм с двумя штампованными у</w:t>
            </w:r>
            <w:r w:rsidRPr="0032082A">
              <w:rPr>
                <w:color w:val="000000"/>
              </w:rPr>
              <w:t>ш</w:t>
            </w:r>
            <w:r w:rsidRPr="0032082A">
              <w:rPr>
                <w:color w:val="000000"/>
              </w:rPr>
              <w:t>ками</w:t>
            </w:r>
            <w:r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</w:t>
            </w:r>
            <w:r>
              <w:rPr>
                <w:color w:val="000000"/>
              </w:rPr>
              <w:t>.</w:t>
            </w:r>
          </w:p>
        </w:tc>
      </w:tr>
      <w:tr w:rsidR="00C6767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9E560B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 xml:space="preserve">ловиях профессиональными двух компонентными </w:t>
            </w:r>
            <w:r>
              <w:lastRenderedPageBreak/>
              <w:t>красками. Влагостойкая фанера должна быть  ма</w:t>
            </w:r>
            <w:r>
              <w:t>р</w:t>
            </w:r>
            <w:r>
              <w:t>ки ФСФ сорт не ниже 2/2, все торцы фанеры дол</w:t>
            </w:r>
            <w:r>
              <w:t>ж</w:t>
            </w:r>
            <w:r>
              <w:t xml:space="preserve">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bookmarkStart w:id="8" w:name="_GoBack"/>
            <w:bookmarkEnd w:id="8"/>
            <w:r>
              <w:t>порошковой краской. Заглушки пластиковые, цветные. Все метизы оцинкованы.</w:t>
            </w:r>
          </w:p>
        </w:tc>
      </w:tr>
      <w:tr w:rsidR="00C6767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71" w:rsidRPr="00E91D54" w:rsidRDefault="00C67671" w:rsidP="00BD4BD4">
            <w:r>
              <w:t>Домик состоит из башни с объёмн</w:t>
            </w:r>
            <w:r w:rsidR="00BD4BD4">
              <w:t>ыми</w:t>
            </w:r>
            <w:r>
              <w:t xml:space="preserve"> </w:t>
            </w:r>
            <w:r w:rsidR="00BD4BD4">
              <w:t>геометрич</w:t>
            </w:r>
            <w:r w:rsidR="00BD4BD4">
              <w:t>е</w:t>
            </w:r>
            <w:r w:rsidR="00BD4BD4">
              <w:t xml:space="preserve">скими </w:t>
            </w:r>
            <w:r>
              <w:t>ограждениями</w:t>
            </w:r>
            <w:r w:rsidR="00BD4BD4">
              <w:t xml:space="preserve">, на которых расположены пластиковые </w:t>
            </w:r>
            <w:r>
              <w:t>иллюминатор</w:t>
            </w:r>
            <w:r w:rsidR="00BD4BD4">
              <w:t>ы и один вход. Крыша домика также имеет один пластиковый иллюмин</w:t>
            </w:r>
            <w:r w:rsidR="00BD4BD4">
              <w:t>а</w:t>
            </w:r>
            <w:r w:rsidR="00BD4BD4">
              <w:t xml:space="preserve">тор и два декоративных элемента в виде антенны и радара. Внутри домика расположена </w:t>
            </w:r>
            <w:r>
              <w:t>скамей</w:t>
            </w:r>
            <w:r w:rsidR="00BD4BD4">
              <w:t>ка на металлических ножках</w:t>
            </w:r>
            <w:r>
              <w:t xml:space="preserve"> и комплек</w:t>
            </w:r>
            <w:r w:rsidR="00BD4BD4">
              <w:t>т</w:t>
            </w:r>
            <w:r>
              <w:t xml:space="preserve"> детских счет</w:t>
            </w:r>
          </w:p>
        </w:tc>
      </w:tr>
    </w:tbl>
    <w:bookmarkEnd w:id="0"/>
    <w:bookmarkEnd w:id="1"/>
    <w:bookmarkEnd w:id="2"/>
    <w:bookmarkEnd w:id="3"/>
    <w:p w:rsidR="00F2492D" w:rsidRDefault="001A446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71" w:rsidRDefault="00C67671" w:rsidP="00D74A8E">
      <w:r>
        <w:separator/>
      </w:r>
    </w:p>
  </w:endnote>
  <w:endnote w:type="continuationSeparator" w:id="1">
    <w:p w:rsidR="00C67671" w:rsidRDefault="00C6767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71" w:rsidRDefault="00C67671" w:rsidP="00D74A8E">
      <w:r>
        <w:separator/>
      </w:r>
    </w:p>
  </w:footnote>
  <w:footnote w:type="continuationSeparator" w:id="1">
    <w:p w:rsidR="00C67671" w:rsidRDefault="00C6767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4933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4466"/>
    <w:rsid w:val="001B1815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3E2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0E82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39EC"/>
    <w:rsid w:val="007245D3"/>
    <w:rsid w:val="00724DC1"/>
    <w:rsid w:val="00725A35"/>
    <w:rsid w:val="00725E84"/>
    <w:rsid w:val="0072773B"/>
    <w:rsid w:val="0073284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560B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BD4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67671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20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3AAA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6643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4AED-93CB-40B1-8D94-91625CB1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2014-11-25T12:40:00Z</dcterms:created>
  <dcterms:modified xsi:type="dcterms:W3CDTF">2014-11-25T12:43:00Z</dcterms:modified>
</cp:coreProperties>
</file>